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2B126" w14:textId="151FCD17" w:rsidR="00850C78" w:rsidRPr="00F70143" w:rsidRDefault="00F70143">
      <w:pPr>
        <w:rPr>
          <w:b/>
        </w:rPr>
      </w:pPr>
      <w:r w:rsidRPr="00F70143">
        <w:rPr>
          <w:b/>
        </w:rPr>
        <w:t>Data Opportunity</w:t>
      </w:r>
    </w:p>
    <w:p w14:paraId="000B97B8" w14:textId="57C80F56" w:rsidR="00F70143" w:rsidRDefault="00F70143"/>
    <w:p w14:paraId="31013780" w14:textId="1FA49699" w:rsidR="00F70143" w:rsidRDefault="00F70143">
      <w:r>
        <w:t>Risk assessment &amp; planning XX</w:t>
      </w:r>
    </w:p>
    <w:p w14:paraId="0832201C" w14:textId="2A2B7EAB" w:rsidR="00F70143" w:rsidRDefault="00F70143">
      <w:r>
        <w:t>Firm strategy and outsourcing to help clients xx</w:t>
      </w:r>
    </w:p>
    <w:p w14:paraId="61A7297B" w14:textId="6C2A6830" w:rsidR="00F70143" w:rsidRDefault="00F70143">
      <w:r>
        <w:t>Efficiency</w:t>
      </w:r>
    </w:p>
    <w:p w14:paraId="0EE46095" w14:textId="4CB2794A" w:rsidR="00F70143" w:rsidRDefault="00F70143">
      <w:r>
        <w:t>Client acceptance and growth X</w:t>
      </w:r>
    </w:p>
    <w:p w14:paraId="75E3DCE1" w14:textId="1D5817FE" w:rsidR="00F70143" w:rsidRDefault="00F70143">
      <w:r>
        <w:t>Analytics</w:t>
      </w:r>
    </w:p>
    <w:p w14:paraId="579D36A6" w14:textId="3BC27A45" w:rsidR="00F70143" w:rsidRDefault="00F70143">
      <w:r>
        <w:t>Other</w:t>
      </w:r>
    </w:p>
    <w:p w14:paraId="2ED96DA1" w14:textId="50F02509" w:rsidR="00F70143" w:rsidRDefault="00F70143">
      <w:r>
        <w:t>M &amp; A</w:t>
      </w:r>
    </w:p>
    <w:p w14:paraId="27C9AC47" w14:textId="7868F7CF" w:rsidR="00F70143" w:rsidRDefault="00F70143">
      <w:r>
        <w:t>Cyber</w:t>
      </w:r>
    </w:p>
    <w:p w14:paraId="6DF7A679" w14:textId="7148CCC4" w:rsidR="00F70143" w:rsidRDefault="00F70143">
      <w:r>
        <w:t>Staffing</w:t>
      </w:r>
    </w:p>
    <w:p w14:paraId="10E47A82" w14:textId="45FFBD7A" w:rsidR="00F70143" w:rsidRDefault="00F70143">
      <w:r>
        <w:t>Internal Cost Reduction</w:t>
      </w:r>
    </w:p>
    <w:p w14:paraId="7F14C191" w14:textId="714ABC62" w:rsidR="00F70143" w:rsidRDefault="00F70143">
      <w:r>
        <w:t>Audit &amp; I/A Offering &amp; Forensics X</w:t>
      </w:r>
    </w:p>
    <w:p w14:paraId="5B29E998" w14:textId="580414F4" w:rsidR="00F70143" w:rsidRDefault="00F70143">
      <w:r>
        <w:t>Tax</w:t>
      </w:r>
    </w:p>
    <w:p w14:paraId="2FA4AC62" w14:textId="0B9F316D" w:rsidR="00F70143" w:rsidRDefault="00F70143">
      <w:r>
        <w:t>Sampling</w:t>
      </w:r>
    </w:p>
    <w:p w14:paraId="7537E01C" w14:textId="17D6E53E" w:rsidR="00F70143" w:rsidRDefault="00F70143">
      <w:r>
        <w:t>Wrap-up Presentations</w:t>
      </w:r>
    </w:p>
    <w:p w14:paraId="2A253BBD" w14:textId="234C6926" w:rsidR="00F70143" w:rsidRDefault="00F70143"/>
    <w:p w14:paraId="456A924C" w14:textId="020A0051" w:rsidR="00F70143" w:rsidRDefault="00F70143">
      <w:r>
        <w:t>Data Opportunities</w:t>
      </w:r>
    </w:p>
    <w:p w14:paraId="54BACD4F" w14:textId="6FD80712" w:rsidR="00F70143" w:rsidRDefault="00F70143" w:rsidP="00F70143">
      <w:pPr>
        <w:pStyle w:val="ListParagraph"/>
        <w:numPr>
          <w:ilvl w:val="0"/>
          <w:numId w:val="1"/>
        </w:numPr>
      </w:pPr>
      <w:r>
        <w:t>100% testing vs. Sampling</w:t>
      </w:r>
    </w:p>
    <w:p w14:paraId="4D943965" w14:textId="26C04CF8" w:rsidR="00F70143" w:rsidRDefault="00F70143" w:rsidP="00F70143">
      <w:pPr>
        <w:pStyle w:val="ListParagraph"/>
        <w:numPr>
          <w:ilvl w:val="0"/>
          <w:numId w:val="1"/>
        </w:numPr>
      </w:pPr>
      <w:r>
        <w:t>How to use data to pull meaningful samples?</w:t>
      </w:r>
    </w:p>
    <w:p w14:paraId="3A5588C8" w14:textId="2E2E8D7C" w:rsidR="00F70143" w:rsidRDefault="00F70143" w:rsidP="00F70143">
      <w:pPr>
        <w:pStyle w:val="ListParagraph"/>
        <w:numPr>
          <w:ilvl w:val="0"/>
          <w:numId w:val="1"/>
        </w:numPr>
      </w:pPr>
      <w:r>
        <w:t>Risk assessment: focus audit effort</w:t>
      </w:r>
    </w:p>
    <w:p w14:paraId="4AF69381" w14:textId="7893D347" w:rsidR="00F70143" w:rsidRDefault="00F70143" w:rsidP="00F70143">
      <w:pPr>
        <w:pStyle w:val="ListParagraph"/>
        <w:numPr>
          <w:ilvl w:val="0"/>
          <w:numId w:val="1"/>
        </w:numPr>
      </w:pPr>
      <w:r>
        <w:t>Use results to shape strategy &amp; structure future firm endeavors/position for the future</w:t>
      </w:r>
    </w:p>
    <w:p w14:paraId="5A1D3929" w14:textId="77DAFA97" w:rsidR="00F70143" w:rsidRDefault="00F70143" w:rsidP="00F70143">
      <w:pPr>
        <w:pStyle w:val="ListParagraph"/>
        <w:numPr>
          <w:ilvl w:val="0"/>
          <w:numId w:val="1"/>
        </w:numPr>
      </w:pPr>
      <w:r>
        <w:t>Use time data to understand time losses/client profitability</w:t>
      </w:r>
    </w:p>
    <w:p w14:paraId="26CC7CE0" w14:textId="359AC4A3" w:rsidR="00F70143" w:rsidRDefault="00F70143" w:rsidP="00F70143">
      <w:pPr>
        <w:pStyle w:val="ListParagraph"/>
        <w:numPr>
          <w:ilvl w:val="0"/>
          <w:numId w:val="1"/>
        </w:numPr>
      </w:pPr>
      <w:r>
        <w:t>Recruitment – hire non-traditional roles and from non-traditional sources</w:t>
      </w:r>
    </w:p>
    <w:p w14:paraId="0D7683E6" w14:textId="1236FED8" w:rsidR="00F70143" w:rsidRDefault="00F70143" w:rsidP="00F70143"/>
    <w:p w14:paraId="62DB4C7B" w14:textId="5404996A" w:rsidR="00F70143" w:rsidRDefault="00F70143" w:rsidP="00F70143">
      <w:r>
        <w:t>What about within “Your firm”?</w:t>
      </w:r>
    </w:p>
    <w:p w14:paraId="4F7E686D" w14:textId="3EA9F632" w:rsidR="00F70143" w:rsidRDefault="00F70143" w:rsidP="00F70143">
      <w:pPr>
        <w:pStyle w:val="ListParagraph"/>
        <w:numPr>
          <w:ilvl w:val="0"/>
          <w:numId w:val="2"/>
        </w:numPr>
      </w:pPr>
      <w:r>
        <w:t>Understand the power of data</w:t>
      </w:r>
    </w:p>
    <w:p w14:paraId="1956BFE5" w14:textId="67E661AA" w:rsidR="00F70143" w:rsidRDefault="00F70143" w:rsidP="00F70143">
      <w:pPr>
        <w:pStyle w:val="ListParagraph"/>
        <w:numPr>
          <w:ilvl w:val="0"/>
          <w:numId w:val="2"/>
        </w:numPr>
      </w:pPr>
      <w:r>
        <w:t>Leverage existing possibilities</w:t>
      </w:r>
    </w:p>
    <w:p w14:paraId="0C3DB7F0" w14:textId="7829680A" w:rsidR="00F70143" w:rsidRDefault="00F70143" w:rsidP="00F70143">
      <w:pPr>
        <w:pStyle w:val="ListParagraph"/>
        <w:numPr>
          <w:ilvl w:val="0"/>
          <w:numId w:val="2"/>
        </w:numPr>
      </w:pPr>
      <w:r>
        <w:t xml:space="preserve">Structure of [Urbanization}? </w:t>
      </w:r>
      <w:r w:rsidR="00B012BE">
        <w:t>[</w:t>
      </w:r>
      <w:r>
        <w:t>Transaction?</w:t>
      </w:r>
      <w:r w:rsidR="00B012BE">
        <w:t>]</w:t>
      </w:r>
    </w:p>
    <w:p w14:paraId="67893AB8" w14:textId="3A7F4648" w:rsidR="00B012BE" w:rsidRDefault="00B012BE" w:rsidP="00B012BE">
      <w:pPr>
        <w:pStyle w:val="ListParagraph"/>
        <w:numPr>
          <w:ilvl w:val="0"/>
          <w:numId w:val="3"/>
        </w:numPr>
      </w:pPr>
      <w:r>
        <w:t>New opportunities: Internal, External</w:t>
      </w:r>
    </w:p>
    <w:p w14:paraId="3FB80808" w14:textId="695343FA" w:rsidR="00B012BE" w:rsidRDefault="00B012BE" w:rsidP="00B012BE">
      <w:pPr>
        <w:pStyle w:val="ListParagraph"/>
        <w:numPr>
          <w:ilvl w:val="0"/>
          <w:numId w:val="3"/>
        </w:numPr>
      </w:pPr>
      <w:r>
        <w:t xml:space="preserve">Tools: AI and visualization… Reactive, wanting to move to proactive </w:t>
      </w:r>
    </w:p>
    <w:p w14:paraId="5902F112" w14:textId="5580B974" w:rsidR="00B012BE" w:rsidRDefault="00B012BE" w:rsidP="00B012BE">
      <w:pPr>
        <w:pStyle w:val="ListParagraph"/>
        <w:numPr>
          <w:ilvl w:val="0"/>
          <w:numId w:val="3"/>
        </w:numPr>
      </w:pPr>
      <w:r>
        <w:t>JVs</w:t>
      </w:r>
    </w:p>
    <w:p w14:paraId="4657715B" w14:textId="77777777" w:rsidR="00B012BE" w:rsidRDefault="00B012BE" w:rsidP="00B012BE"/>
    <w:p w14:paraId="09022AF8" w14:textId="64748984" w:rsidR="00B012BE" w:rsidRDefault="00B012BE" w:rsidP="00B012BE">
      <w:pPr>
        <w:pStyle w:val="ListParagraph"/>
        <w:numPr>
          <w:ilvl w:val="0"/>
          <w:numId w:val="4"/>
        </w:numPr>
      </w:pPr>
      <w:r>
        <w:t>Educating practice and clients</w:t>
      </w:r>
    </w:p>
    <w:p w14:paraId="65CC885C" w14:textId="65107378" w:rsidR="00B012BE" w:rsidRDefault="00B012BE" w:rsidP="00B012BE">
      <w:pPr>
        <w:pStyle w:val="ListParagraph"/>
        <w:numPr>
          <w:ilvl w:val="0"/>
          <w:numId w:val="4"/>
        </w:numPr>
      </w:pPr>
      <w:r>
        <w:t>Focus on A &amp; A</w:t>
      </w:r>
    </w:p>
    <w:p w14:paraId="432AAC51" w14:textId="66B65BBF" w:rsidR="00B012BE" w:rsidRDefault="00B012BE" w:rsidP="00B012BE">
      <w:pPr>
        <w:pStyle w:val="ListParagraph"/>
        <w:numPr>
          <w:ilvl w:val="0"/>
          <w:numId w:val="4"/>
        </w:numPr>
      </w:pPr>
      <w:r>
        <w:t>Industry focus on restaurants in our firm</w:t>
      </w:r>
    </w:p>
    <w:p w14:paraId="7CEA8F31" w14:textId="4B80BF53" w:rsidR="00B012BE" w:rsidRDefault="00B012BE" w:rsidP="00B012BE">
      <w:r>
        <w:t>What is the value of Certificate programs?</w:t>
      </w:r>
    </w:p>
    <w:p w14:paraId="2538C113" w14:textId="3F42EF17" w:rsidR="00B012BE" w:rsidRDefault="00B012BE" w:rsidP="00B012BE">
      <w:r>
        <w:t>Questions:</w:t>
      </w:r>
    </w:p>
    <w:p w14:paraId="05DB1C34" w14:textId="096BC8B7" w:rsidR="00B012BE" w:rsidRDefault="00B012BE" w:rsidP="00B012BE">
      <w:pPr>
        <w:pStyle w:val="ListParagraph"/>
        <w:numPr>
          <w:ilvl w:val="0"/>
          <w:numId w:val="5"/>
        </w:numPr>
      </w:pPr>
      <w:r>
        <w:t>What tests to do with all that data?</w:t>
      </w:r>
    </w:p>
    <w:p w14:paraId="06FFD5D2" w14:textId="45DFAC80" w:rsidR="00B012BE" w:rsidRDefault="00B012BE" w:rsidP="00B012BE">
      <w:pPr>
        <w:pStyle w:val="ListParagraph"/>
        <w:numPr>
          <w:ilvl w:val="0"/>
          <w:numId w:val="5"/>
        </w:numPr>
      </w:pPr>
      <w:r>
        <w:t>How to sign up with vendors to support efforts?</w:t>
      </w:r>
    </w:p>
    <w:p w14:paraId="30E996FF" w14:textId="21DFC21B" w:rsidR="00B012BE" w:rsidRDefault="00B012BE" w:rsidP="00B012BE">
      <w:pPr>
        <w:pStyle w:val="ListParagraph"/>
        <w:numPr>
          <w:ilvl w:val="0"/>
          <w:numId w:val="5"/>
        </w:numPr>
      </w:pPr>
      <w:r>
        <w:t>How to deal with risk of information overload?</w:t>
      </w:r>
    </w:p>
    <w:p w14:paraId="20263F5B" w14:textId="1D40605B" w:rsidR="00B012BE" w:rsidRDefault="00B012BE" w:rsidP="00B012BE">
      <w:pPr>
        <w:pStyle w:val="ListParagraph"/>
        <w:numPr>
          <w:ilvl w:val="0"/>
          <w:numId w:val="5"/>
        </w:numPr>
      </w:pPr>
      <w:r>
        <w:t>How to ask more intelligent questions?</w:t>
      </w:r>
    </w:p>
    <w:p w14:paraId="49BD4F43" w14:textId="371C18D7" w:rsidR="00B012BE" w:rsidRDefault="00B012BE" w:rsidP="00B012BE"/>
    <w:p w14:paraId="4BF1BD95" w14:textId="4B81173B" w:rsidR="00B012BE" w:rsidRPr="00F8208C" w:rsidRDefault="00F00A8F" w:rsidP="00F00A8F">
      <w:pPr>
        <w:ind w:left="2880"/>
        <w:rPr>
          <w:b/>
        </w:rPr>
      </w:pPr>
      <w:r w:rsidRPr="00F8208C">
        <w:rPr>
          <w:b/>
        </w:rPr>
        <w:t>Audit Timeline</w:t>
      </w:r>
    </w:p>
    <w:p w14:paraId="40EBDCB8" w14:textId="065D3B83" w:rsidR="00F00A8F" w:rsidRPr="00F8208C" w:rsidRDefault="00F00A8F" w:rsidP="00F00A8F">
      <w:pPr>
        <w:rPr>
          <w:b/>
        </w:rPr>
      </w:pPr>
      <w:r w:rsidRPr="00F8208C">
        <w:rPr>
          <w:b/>
        </w:rPr>
        <w:t>6/30</w:t>
      </w:r>
      <w:r w:rsidRPr="00F8208C">
        <w:rPr>
          <w:b/>
        </w:rPr>
        <w:tab/>
      </w:r>
      <w:r w:rsidRPr="00F8208C">
        <w:rPr>
          <w:b/>
        </w:rPr>
        <w:tab/>
      </w:r>
      <w:r w:rsidR="00F8208C" w:rsidRPr="00F8208C">
        <w:rPr>
          <w:b/>
        </w:rPr>
        <w:t>10/31</w:t>
      </w:r>
      <w:r w:rsidRPr="00F8208C">
        <w:rPr>
          <w:b/>
        </w:rPr>
        <w:tab/>
      </w:r>
      <w:r w:rsidRPr="00F8208C">
        <w:rPr>
          <w:b/>
        </w:rPr>
        <w:tab/>
      </w:r>
      <w:r w:rsidRPr="00F8208C">
        <w:rPr>
          <w:b/>
        </w:rPr>
        <w:tab/>
        <w:t>12/31</w:t>
      </w:r>
      <w:r w:rsidRPr="00F8208C">
        <w:rPr>
          <w:b/>
        </w:rPr>
        <w:tab/>
      </w:r>
      <w:r w:rsidRPr="00F8208C">
        <w:rPr>
          <w:b/>
        </w:rPr>
        <w:tab/>
      </w:r>
      <w:r w:rsidRPr="00F8208C">
        <w:rPr>
          <w:b/>
        </w:rPr>
        <w:tab/>
      </w:r>
      <w:r w:rsidRPr="00F8208C">
        <w:rPr>
          <w:b/>
        </w:rPr>
        <w:tab/>
      </w:r>
      <w:r w:rsidR="00F8208C" w:rsidRPr="00F8208C">
        <w:rPr>
          <w:b/>
        </w:rPr>
        <w:t>Report Issuance</w:t>
      </w:r>
    </w:p>
    <w:p w14:paraId="3362571B" w14:textId="61938FCD" w:rsidR="00F8208C" w:rsidRDefault="00F8208C" w:rsidP="00F8208C">
      <w:r>
        <w:t>- Audit planning</w:t>
      </w:r>
      <w:r>
        <w:br/>
        <w:t>- Preliminary data work planned</w:t>
      </w:r>
    </w:p>
    <w:p w14:paraId="750087DB" w14:textId="17095C29" w:rsidR="00F8208C" w:rsidRDefault="00F8208C" w:rsidP="00F820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2143EB" wp14:editId="2626164E">
                <wp:simplePos x="0" y="0"/>
                <wp:positionH relativeFrom="column">
                  <wp:posOffset>48260</wp:posOffset>
                </wp:positionH>
                <wp:positionV relativeFrom="paragraph">
                  <wp:posOffset>96631</wp:posOffset>
                </wp:positionV>
                <wp:extent cx="767056" cy="4334"/>
                <wp:effectExtent l="38100" t="95250" r="0" b="1104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056" cy="43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6424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.8pt;margin-top:7.6pt;width:60.4pt;height:.3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28916" wp14:editId="083E4020">
                <wp:simplePos x="0" y="0"/>
                <wp:positionH relativeFrom="column">
                  <wp:posOffset>3376271</wp:posOffset>
                </wp:positionH>
                <wp:positionV relativeFrom="paragraph">
                  <wp:posOffset>99782</wp:posOffset>
                </wp:positionV>
                <wp:extent cx="767056" cy="4334"/>
                <wp:effectExtent l="0" t="95250" r="0" b="1104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56" cy="43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67841" id="Straight Arrow Connector 3" o:spid="_x0000_s1026" type="#_x0000_t32" style="position:absolute;margin-left:265.85pt;margin-top:7.85pt;width:60.4pt;height: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" strokecolor="#4472c4 [3204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9CB9F" wp14:editId="6C36B039">
                <wp:simplePos x="0" y="0"/>
                <wp:positionH relativeFrom="column">
                  <wp:posOffset>1542779</wp:posOffset>
                </wp:positionH>
                <wp:positionV relativeFrom="paragraph">
                  <wp:posOffset>95530</wp:posOffset>
                </wp:positionV>
                <wp:extent cx="767056" cy="4334"/>
                <wp:effectExtent l="0" t="95250" r="0" b="1104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56" cy="4334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1FE17" id="Straight Arrow Connector 2" o:spid="_x0000_s1026" type="#_x0000_t32" style="position:absolute;margin-left:121.5pt;margin-top:7.5pt;width:60.4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" strokecolor="#4472c4 [3204]" strokeweight="3pt">
                <v:stroke endarrow="block" joinstyle="miter"/>
              </v:shape>
            </w:pict>
          </mc:Fallback>
        </mc:AlternateContent>
      </w:r>
      <w:r>
        <w:tab/>
      </w:r>
      <w:r>
        <w:tab/>
        <w:t>Intensive</w:t>
      </w:r>
      <w:r>
        <w:tab/>
      </w:r>
      <w:r>
        <w:tab/>
      </w:r>
      <w:r>
        <w:tab/>
        <w:t>Year End</w:t>
      </w:r>
      <w:r>
        <w:br/>
      </w:r>
      <w:r>
        <w:tab/>
      </w:r>
      <w:r>
        <w:tab/>
        <w:t>Fieldwork</w:t>
      </w:r>
      <w:r>
        <w:tab/>
      </w:r>
      <w:r>
        <w:tab/>
      </w:r>
      <w:r>
        <w:tab/>
      </w:r>
      <w:proofErr w:type="spellStart"/>
      <w:r>
        <w:t>Fieldwork</w:t>
      </w:r>
      <w:proofErr w:type="spellEnd"/>
    </w:p>
    <w:p w14:paraId="767D0398" w14:textId="7A10F197" w:rsidR="00F8208C" w:rsidRDefault="00F8208C" w:rsidP="00F8208C">
      <w:pPr>
        <w:pStyle w:val="ListParagraph"/>
        <w:numPr>
          <w:ilvl w:val="1"/>
          <w:numId w:val="2"/>
        </w:numPr>
      </w:pPr>
      <w:r>
        <w:t>Data specialist</w:t>
      </w:r>
      <w:r>
        <w:tab/>
      </w:r>
      <w:r>
        <w:tab/>
      </w:r>
      <w:r>
        <w:tab/>
        <w:t>- YE data specialist</w:t>
      </w:r>
    </w:p>
    <w:p w14:paraId="7711395E" w14:textId="6DC8597D" w:rsidR="00F8208C" w:rsidRDefault="00F8208C" w:rsidP="00F8208C">
      <w:pPr>
        <w:pStyle w:val="ListParagraph"/>
        <w:ind w:left="1440"/>
      </w:pPr>
      <w:r>
        <w:t>Function involvement</w:t>
      </w:r>
      <w:r>
        <w:tab/>
      </w:r>
      <w:r>
        <w:tab/>
        <w:t xml:space="preserve">   function involvement</w:t>
      </w:r>
    </w:p>
    <w:p w14:paraId="29B64CC9" w14:textId="2CDB9986" w:rsidR="00F8208C" w:rsidRDefault="00F8208C" w:rsidP="00F8208C">
      <w:pPr>
        <w:pStyle w:val="ListParagraph"/>
        <w:numPr>
          <w:ilvl w:val="1"/>
          <w:numId w:val="2"/>
        </w:numPr>
      </w:pPr>
      <w:r>
        <w:t>Data acquisition/</w:t>
      </w:r>
      <w:r>
        <w:tab/>
      </w:r>
      <w:r>
        <w:tab/>
        <w:t>- Data acquisition/validation</w:t>
      </w:r>
    </w:p>
    <w:p w14:paraId="7F9D707C" w14:textId="1DB91302" w:rsidR="00F8208C" w:rsidRDefault="00F8208C" w:rsidP="00F8208C">
      <w:pPr>
        <w:pStyle w:val="ListParagraph"/>
        <w:ind w:left="1440"/>
      </w:pPr>
      <w:r>
        <w:t>Validation</w:t>
      </w:r>
    </w:p>
    <w:p w14:paraId="053B2F83" w14:textId="785AB501" w:rsidR="00F8208C" w:rsidRDefault="00F8208C" w:rsidP="00F8208C">
      <w:pPr>
        <w:pStyle w:val="ListParagraph"/>
        <w:numPr>
          <w:ilvl w:val="1"/>
          <w:numId w:val="2"/>
        </w:numPr>
      </w:pPr>
      <w:r>
        <w:t>“interim” results produced</w:t>
      </w:r>
      <w:r>
        <w:tab/>
        <w:t xml:space="preserve">- </w:t>
      </w:r>
      <w:proofErr w:type="gramStart"/>
      <w:r>
        <w:t>final results</w:t>
      </w:r>
      <w:proofErr w:type="gramEnd"/>
      <w:r>
        <w:t xml:space="preserve"> produced</w:t>
      </w:r>
    </w:p>
    <w:p w14:paraId="4ADEEBC3" w14:textId="1E328362" w:rsidR="00F8208C" w:rsidRDefault="00F8208C" w:rsidP="00F8208C"/>
    <w:p w14:paraId="12E7004D" w14:textId="3CF4DB41" w:rsidR="00F8208C" w:rsidRDefault="00F8208C" w:rsidP="00F8208C">
      <w:r>
        <w:t>Parking Lot</w:t>
      </w:r>
    </w:p>
    <w:p w14:paraId="188C1DC3" w14:textId="35F46F54" w:rsidR="00F8208C" w:rsidRDefault="00F8208C" w:rsidP="00F8208C">
      <w:pPr>
        <w:pStyle w:val="ListParagraph"/>
        <w:numPr>
          <w:ilvl w:val="0"/>
          <w:numId w:val="6"/>
        </w:numPr>
      </w:pPr>
      <w:r>
        <w:t>What software tools have you</w:t>
      </w:r>
    </w:p>
    <w:p w14:paraId="7D5FC1C7" w14:textId="510837C0" w:rsidR="00F8208C" w:rsidRDefault="00F8208C" w:rsidP="00F8208C">
      <w:pPr>
        <w:pStyle w:val="ListParagraph"/>
        <w:numPr>
          <w:ilvl w:val="1"/>
          <w:numId w:val="6"/>
        </w:numPr>
      </w:pPr>
      <w:r>
        <w:t>Explored?</w:t>
      </w:r>
    </w:p>
    <w:p w14:paraId="434F9485" w14:textId="1F16047C" w:rsidR="00F8208C" w:rsidRDefault="00F8208C" w:rsidP="00F8208C">
      <w:pPr>
        <w:pStyle w:val="ListParagraph"/>
        <w:numPr>
          <w:ilvl w:val="1"/>
          <w:numId w:val="6"/>
        </w:numPr>
      </w:pPr>
      <w:r>
        <w:t>Used?</w:t>
      </w:r>
    </w:p>
    <w:p w14:paraId="2AB6BE06" w14:textId="152D083B" w:rsidR="00F8208C" w:rsidRDefault="00F8208C" w:rsidP="00F8208C">
      <w:pPr>
        <w:pStyle w:val="ListParagraph"/>
        <w:numPr>
          <w:ilvl w:val="1"/>
          <w:numId w:val="6"/>
        </w:numPr>
      </w:pPr>
      <w:r>
        <w:t>Rejected?</w:t>
      </w:r>
    </w:p>
    <w:p w14:paraId="7BA16FAF" w14:textId="287831BF" w:rsidR="00F8208C" w:rsidRDefault="00F8208C" w:rsidP="00F8208C">
      <w:pPr>
        <w:pStyle w:val="ListParagraph"/>
        <w:numPr>
          <w:ilvl w:val="1"/>
          <w:numId w:val="6"/>
        </w:numPr>
      </w:pPr>
      <w:r>
        <w:t>Love?</w:t>
      </w:r>
    </w:p>
    <w:p w14:paraId="261943D4" w14:textId="1AF7857E" w:rsidR="00F8208C" w:rsidRDefault="00F8208C" w:rsidP="00F8208C">
      <w:pPr>
        <w:pStyle w:val="ListParagraph"/>
        <w:numPr>
          <w:ilvl w:val="0"/>
          <w:numId w:val="6"/>
        </w:numPr>
      </w:pPr>
      <w:r>
        <w:t>Certifications you have</w:t>
      </w:r>
    </w:p>
    <w:p w14:paraId="24C8ECC5" w14:textId="44F383FF" w:rsidR="00F8208C" w:rsidRDefault="00F8208C" w:rsidP="00F8208C">
      <w:pPr>
        <w:pStyle w:val="ListParagraph"/>
        <w:numPr>
          <w:ilvl w:val="1"/>
          <w:numId w:val="6"/>
        </w:numPr>
      </w:pPr>
      <w:r>
        <w:t>Explored?</w:t>
      </w:r>
    </w:p>
    <w:p w14:paraId="4D1B9F15" w14:textId="2607E907" w:rsidR="00F8208C" w:rsidRDefault="00F8208C" w:rsidP="00F8208C">
      <w:pPr>
        <w:pStyle w:val="ListParagraph"/>
        <w:numPr>
          <w:ilvl w:val="1"/>
          <w:numId w:val="6"/>
        </w:numPr>
      </w:pPr>
      <w:r>
        <w:t>Tried?</w:t>
      </w:r>
    </w:p>
    <w:p w14:paraId="18837ECC" w14:textId="267064EB" w:rsidR="00F8208C" w:rsidRDefault="00540480" w:rsidP="00F8208C">
      <w:pPr>
        <w:pStyle w:val="ListParagraph"/>
        <w:numPr>
          <w:ilvl w:val="0"/>
          <w:numId w:val="6"/>
        </w:numPr>
      </w:pPr>
      <w:r>
        <w:t>“Breaking through” at your firm</w:t>
      </w:r>
    </w:p>
    <w:p w14:paraId="40DC4A9C" w14:textId="04691B1B" w:rsidR="00540480" w:rsidRDefault="00540480" w:rsidP="00540480">
      <w:pPr>
        <w:pStyle w:val="ListParagraph"/>
        <w:numPr>
          <w:ilvl w:val="1"/>
          <w:numId w:val="6"/>
        </w:numPr>
      </w:pPr>
      <w:r>
        <w:t>How long?</w:t>
      </w:r>
    </w:p>
    <w:p w14:paraId="4F418EF5" w14:textId="7F20844E" w:rsidR="00540480" w:rsidRDefault="00540480" w:rsidP="00540480">
      <w:pPr>
        <w:pStyle w:val="ListParagraph"/>
        <w:numPr>
          <w:ilvl w:val="1"/>
          <w:numId w:val="6"/>
        </w:numPr>
      </w:pPr>
      <w:r>
        <w:t>What is involved?</w:t>
      </w:r>
    </w:p>
    <w:p w14:paraId="1D809A5A" w14:textId="1A7E1F79" w:rsidR="00540480" w:rsidRDefault="00540480" w:rsidP="00540480">
      <w:pPr>
        <w:pStyle w:val="ListParagraph"/>
        <w:numPr>
          <w:ilvl w:val="1"/>
          <w:numId w:val="6"/>
        </w:numPr>
      </w:pPr>
      <w:r>
        <w:t>What was successful?</w:t>
      </w:r>
    </w:p>
    <w:p w14:paraId="3C32E871" w14:textId="77777777" w:rsidR="00540480" w:rsidRDefault="00540480" w:rsidP="00540480"/>
    <w:p w14:paraId="738A1E20" w14:textId="657D2C14" w:rsidR="00540480" w:rsidRPr="00EA132D" w:rsidRDefault="00540480" w:rsidP="00540480">
      <w:pPr>
        <w:rPr>
          <w:b/>
        </w:rPr>
      </w:pPr>
      <w:r w:rsidRPr="00EA132D">
        <w:rPr>
          <w:b/>
        </w:rPr>
        <w:lastRenderedPageBreak/>
        <w:t>Software:</w:t>
      </w:r>
      <w:r w:rsidR="001720B8" w:rsidRPr="00EA132D">
        <w:rPr>
          <w:b/>
        </w:rPr>
        <w:t xml:space="preserve"> </w:t>
      </w:r>
      <w:r w:rsidR="001720B8" w:rsidRPr="00EA132D">
        <w:rPr>
          <w:b/>
          <w:color w:val="00B050"/>
        </w:rPr>
        <w:t>Green = worth a look</w:t>
      </w:r>
    </w:p>
    <w:p w14:paraId="559353CB" w14:textId="3AAFEF13" w:rsidR="00540480" w:rsidRDefault="00540480" w:rsidP="00EA132D">
      <w:pPr>
        <w:ind w:firstLine="720"/>
      </w:pPr>
      <w:proofErr w:type="spellStart"/>
      <w:r>
        <w:t>Valadis</w:t>
      </w:r>
      <w:proofErr w:type="spellEnd"/>
      <w:r>
        <w:t>: Data normalization</w:t>
      </w:r>
      <w:r>
        <w:br/>
        <w:t xml:space="preserve">              </w:t>
      </w:r>
      <w:r w:rsidR="00EA132D">
        <w:tab/>
      </w:r>
      <w:r>
        <w:t xml:space="preserve"> </w:t>
      </w:r>
      <w:r w:rsidR="00EA132D">
        <w:tab/>
      </w:r>
      <w:r>
        <w:t>Now called: Audit Accelerator – CCH</w:t>
      </w:r>
    </w:p>
    <w:p w14:paraId="0A57A1E7" w14:textId="0A736CCB" w:rsidR="00540480" w:rsidRDefault="001720B8" w:rsidP="00EA132D">
      <w:pPr>
        <w:ind w:firstLine="720"/>
      </w:pPr>
      <w:r w:rsidRPr="001720B8">
        <w:rPr>
          <w:color w:val="00B050"/>
        </w:rPr>
        <w:t>++</w:t>
      </w:r>
      <w:proofErr w:type="spellStart"/>
      <w:r w:rsidR="00540480" w:rsidRPr="001720B8">
        <w:rPr>
          <w:color w:val="00B050"/>
        </w:rPr>
        <w:t>Mindbridge</w:t>
      </w:r>
      <w:proofErr w:type="spellEnd"/>
      <w:r w:rsidR="00540480">
        <w:t>: AI… Machine learning and analytics</w:t>
      </w:r>
      <w:r w:rsidR="00540480">
        <w:br/>
      </w:r>
      <w:r w:rsidR="00540480">
        <w:tab/>
      </w:r>
      <w:r w:rsidR="00EA132D">
        <w:tab/>
      </w:r>
      <w:r w:rsidR="00540480">
        <w:t>Helpful in forensics</w:t>
      </w:r>
    </w:p>
    <w:p w14:paraId="11B733FE" w14:textId="1F1DD255" w:rsidR="00C47789" w:rsidRDefault="00540480" w:rsidP="00EA132D">
      <w:pPr>
        <w:ind w:firstLine="720"/>
      </w:pPr>
      <w:proofErr w:type="spellStart"/>
      <w:r>
        <w:t>A</w:t>
      </w:r>
      <w:r w:rsidR="00406AFA">
        <w:t>uveni</w:t>
      </w:r>
      <w:r>
        <w:t>r</w:t>
      </w:r>
      <w:bookmarkStart w:id="0" w:name="_GoBack"/>
      <w:bookmarkEnd w:id="0"/>
      <w:proofErr w:type="spellEnd"/>
      <w:r>
        <w:t xml:space="preserve"> – Big 4 audit tools for small firms. Offered by </w:t>
      </w:r>
      <w:r w:rsidR="00C47789">
        <w:t>Deloitte for small firms. In beta.</w:t>
      </w:r>
    </w:p>
    <w:p w14:paraId="7C1F0AFB" w14:textId="678FC64C" w:rsidR="001720B8" w:rsidRDefault="001720B8" w:rsidP="00EA132D">
      <w:pPr>
        <w:ind w:firstLine="720"/>
      </w:pPr>
      <w:r w:rsidRPr="001720B8">
        <w:rPr>
          <w:color w:val="00B050"/>
        </w:rPr>
        <w:t xml:space="preserve">++SQL </w:t>
      </w:r>
      <w:r>
        <w:t>– programming/analytics language</w:t>
      </w:r>
    </w:p>
    <w:p w14:paraId="2D8B45DA" w14:textId="662947C9" w:rsidR="001720B8" w:rsidRDefault="001720B8" w:rsidP="00EA132D">
      <w:pPr>
        <w:ind w:firstLine="720"/>
      </w:pPr>
      <w:proofErr w:type="spellStart"/>
      <w:r>
        <w:t>Inflo</w:t>
      </w:r>
      <w:proofErr w:type="spellEnd"/>
      <w:r>
        <w:t xml:space="preserve"> – Like </w:t>
      </w:r>
      <w:proofErr w:type="spellStart"/>
      <w:r>
        <w:t>Valadis</w:t>
      </w:r>
      <w:proofErr w:type="spellEnd"/>
      <w:r>
        <w:t>: Data normalization (connects all data, no bridges)</w:t>
      </w:r>
    </w:p>
    <w:p w14:paraId="58B3DB9C" w14:textId="024E777D" w:rsidR="001720B8" w:rsidRDefault="001720B8" w:rsidP="00EA132D">
      <w:pPr>
        <w:ind w:firstLine="720"/>
      </w:pPr>
      <w:r w:rsidRPr="001720B8">
        <w:rPr>
          <w:color w:val="00B050"/>
        </w:rPr>
        <w:t>++</w:t>
      </w:r>
      <w:proofErr w:type="spellStart"/>
      <w:r w:rsidRPr="001720B8">
        <w:rPr>
          <w:color w:val="00B050"/>
        </w:rPr>
        <w:t>SureLInk</w:t>
      </w:r>
      <w:proofErr w:type="spellEnd"/>
      <w:r w:rsidRPr="001720B8">
        <w:rPr>
          <w:color w:val="00B050"/>
        </w:rPr>
        <w:t xml:space="preserve"> </w:t>
      </w:r>
      <w:r>
        <w:t>– Client to prepare documents</w:t>
      </w:r>
    </w:p>
    <w:p w14:paraId="4116FC1B" w14:textId="3AE98123" w:rsidR="001720B8" w:rsidRPr="001720B8" w:rsidRDefault="001720B8" w:rsidP="00EA132D">
      <w:pPr>
        <w:ind w:firstLine="720"/>
        <w:rPr>
          <w:color w:val="00B050"/>
        </w:rPr>
      </w:pPr>
      <w:r w:rsidRPr="001720B8">
        <w:rPr>
          <w:color w:val="00B050"/>
        </w:rPr>
        <w:t>++</w:t>
      </w:r>
      <w:proofErr w:type="spellStart"/>
      <w:r w:rsidRPr="001720B8">
        <w:rPr>
          <w:color w:val="00B050"/>
        </w:rPr>
        <w:t>Teamate</w:t>
      </w:r>
      <w:proofErr w:type="spellEnd"/>
      <w:r w:rsidRPr="001720B8">
        <w:rPr>
          <w:color w:val="00B050"/>
        </w:rPr>
        <w:t xml:space="preserve"> Analytics</w:t>
      </w:r>
    </w:p>
    <w:p w14:paraId="0E7DFAEE" w14:textId="7F92039F" w:rsidR="001720B8" w:rsidRDefault="001720B8" w:rsidP="00EA132D">
      <w:pPr>
        <w:ind w:firstLine="720"/>
      </w:pPr>
      <w:proofErr w:type="spellStart"/>
      <w:r>
        <w:t>Sharefile</w:t>
      </w:r>
      <w:proofErr w:type="spellEnd"/>
      <w:r>
        <w:t xml:space="preserve"> – Workflow</w:t>
      </w:r>
    </w:p>
    <w:p w14:paraId="41A1DA85" w14:textId="11061484" w:rsidR="001720B8" w:rsidRDefault="001720B8" w:rsidP="00EA132D">
      <w:pPr>
        <w:ind w:firstLine="720"/>
      </w:pPr>
      <w:r>
        <w:t>IDEA – CaseWare Analytics</w:t>
      </w:r>
    </w:p>
    <w:p w14:paraId="314DC13A" w14:textId="3CA70A5C" w:rsidR="001720B8" w:rsidRDefault="001720B8" w:rsidP="00EA132D">
      <w:pPr>
        <w:ind w:firstLine="720"/>
      </w:pPr>
      <w:r>
        <w:t>ACL</w:t>
      </w:r>
    </w:p>
    <w:p w14:paraId="6F453B98" w14:textId="32DB93C1" w:rsidR="001720B8" w:rsidRDefault="001720B8" w:rsidP="00EA132D">
      <w:pPr>
        <w:ind w:firstLine="720"/>
      </w:pPr>
      <w:r>
        <w:t>Kyra – Smart lease</w:t>
      </w:r>
    </w:p>
    <w:p w14:paraId="2CC02FF3" w14:textId="10B9A593" w:rsidR="001720B8" w:rsidRDefault="001720B8" w:rsidP="00EA132D">
      <w:pPr>
        <w:ind w:firstLine="720"/>
      </w:pPr>
      <w:r>
        <w:t>Tableau</w:t>
      </w:r>
    </w:p>
    <w:p w14:paraId="3D11BB3D" w14:textId="12B06797" w:rsidR="001720B8" w:rsidRDefault="001720B8" w:rsidP="00EA132D">
      <w:pPr>
        <w:ind w:firstLine="720"/>
      </w:pPr>
      <w:r>
        <w:t>Power BI</w:t>
      </w:r>
    </w:p>
    <w:p w14:paraId="1482B478" w14:textId="0B3F409A" w:rsidR="001720B8" w:rsidRPr="001720B8" w:rsidRDefault="001720B8" w:rsidP="00EA132D">
      <w:pPr>
        <w:ind w:firstLine="720"/>
        <w:rPr>
          <w:color w:val="00B050"/>
        </w:rPr>
      </w:pPr>
      <w:r w:rsidRPr="001720B8">
        <w:rPr>
          <w:color w:val="00B050"/>
        </w:rPr>
        <w:t>++Domo</w:t>
      </w:r>
    </w:p>
    <w:p w14:paraId="42BB5B0A" w14:textId="0E10DE79" w:rsidR="001720B8" w:rsidRDefault="001720B8" w:rsidP="00EA132D">
      <w:pPr>
        <w:ind w:firstLine="720"/>
      </w:pPr>
      <w:r>
        <w:t>Sisense</w:t>
      </w:r>
    </w:p>
    <w:p w14:paraId="38338E51" w14:textId="2CE78268" w:rsidR="001720B8" w:rsidRDefault="001720B8" w:rsidP="00540480"/>
    <w:p w14:paraId="4882A679" w14:textId="446006AE" w:rsidR="001720B8" w:rsidRPr="00AA72A5" w:rsidRDefault="001720B8" w:rsidP="00540480">
      <w:pPr>
        <w:rPr>
          <w:b/>
        </w:rPr>
      </w:pPr>
      <w:r w:rsidRPr="00AA72A5">
        <w:rPr>
          <w:b/>
        </w:rPr>
        <w:t>People to consider:</w:t>
      </w:r>
    </w:p>
    <w:p w14:paraId="32ED0E03" w14:textId="01821E07" w:rsidR="001720B8" w:rsidRPr="00EA132D" w:rsidRDefault="001720B8" w:rsidP="00540480">
      <w:pPr>
        <w:rPr>
          <w:b/>
        </w:rPr>
      </w:pPr>
      <w:r w:rsidRPr="00EA132D">
        <w:rPr>
          <w:b/>
        </w:rPr>
        <w:t>Knowledge:</w:t>
      </w:r>
    </w:p>
    <w:p w14:paraId="77C6B441" w14:textId="1348FB8B" w:rsidR="001720B8" w:rsidRDefault="001720B8" w:rsidP="001720B8">
      <w:pPr>
        <w:pStyle w:val="ListParagraph"/>
        <w:numPr>
          <w:ilvl w:val="0"/>
          <w:numId w:val="7"/>
        </w:numPr>
      </w:pPr>
      <w:r>
        <w:t>Hire non-accountants</w:t>
      </w:r>
    </w:p>
    <w:p w14:paraId="71E6BB64" w14:textId="1927A466" w:rsidR="001720B8" w:rsidRDefault="001720B8" w:rsidP="001720B8">
      <w:pPr>
        <w:pStyle w:val="ListParagraph"/>
        <w:numPr>
          <w:ilvl w:val="1"/>
          <w:numId w:val="7"/>
        </w:numPr>
      </w:pPr>
      <w:r>
        <w:t>Industrial Engineers</w:t>
      </w:r>
    </w:p>
    <w:p w14:paraId="20DA9A33" w14:textId="1E89B38B" w:rsidR="001720B8" w:rsidRDefault="001720B8" w:rsidP="001720B8">
      <w:pPr>
        <w:pStyle w:val="ListParagraph"/>
        <w:numPr>
          <w:ilvl w:val="0"/>
          <w:numId w:val="7"/>
        </w:numPr>
      </w:pPr>
      <w:r>
        <w:t>Depends on who is doing the hiring</w:t>
      </w:r>
    </w:p>
    <w:p w14:paraId="23B9A381" w14:textId="72A06A5D" w:rsidR="001720B8" w:rsidRDefault="001720B8" w:rsidP="001720B8">
      <w:pPr>
        <w:pStyle w:val="ListParagraph"/>
        <w:numPr>
          <w:ilvl w:val="1"/>
          <w:numId w:val="7"/>
        </w:numPr>
      </w:pPr>
      <w:r>
        <w:t>Balance</w:t>
      </w:r>
    </w:p>
    <w:p w14:paraId="0F1D5C56" w14:textId="5C10C6B7" w:rsidR="001720B8" w:rsidRDefault="001720B8" w:rsidP="001720B8">
      <w:pPr>
        <w:pStyle w:val="ListParagraph"/>
        <w:numPr>
          <w:ilvl w:val="0"/>
          <w:numId w:val="7"/>
        </w:numPr>
      </w:pPr>
      <w:r>
        <w:t>Depends on what they are doing</w:t>
      </w:r>
    </w:p>
    <w:p w14:paraId="0AA42FAD" w14:textId="24A1F2EE" w:rsidR="001720B8" w:rsidRDefault="001720B8" w:rsidP="001720B8">
      <w:pPr>
        <w:pStyle w:val="ListParagraph"/>
        <w:numPr>
          <w:ilvl w:val="1"/>
          <w:numId w:val="7"/>
        </w:numPr>
      </w:pPr>
      <w:r>
        <w:t>Analyze data</w:t>
      </w:r>
    </w:p>
    <w:p w14:paraId="73F15100" w14:textId="109C96D8" w:rsidR="001720B8" w:rsidRDefault="001720B8" w:rsidP="001720B8">
      <w:pPr>
        <w:pStyle w:val="ListParagraph"/>
        <w:numPr>
          <w:ilvl w:val="1"/>
          <w:numId w:val="7"/>
        </w:numPr>
      </w:pPr>
      <w:r>
        <w:t>Or client interaction</w:t>
      </w:r>
    </w:p>
    <w:p w14:paraId="62539364" w14:textId="25A61123" w:rsidR="001720B8" w:rsidRDefault="001720B8" w:rsidP="001720B8">
      <w:pPr>
        <w:pStyle w:val="ListParagraph"/>
        <w:numPr>
          <w:ilvl w:val="0"/>
          <w:numId w:val="7"/>
        </w:numPr>
      </w:pPr>
      <w:r>
        <w:t>Idea:</w:t>
      </w:r>
    </w:p>
    <w:p w14:paraId="6EEC3B10" w14:textId="1E182918" w:rsidR="001720B8" w:rsidRDefault="001720B8" w:rsidP="001720B8">
      <w:pPr>
        <w:pStyle w:val="ListParagraph"/>
        <w:numPr>
          <w:ilvl w:val="1"/>
          <w:numId w:val="7"/>
        </w:numPr>
      </w:pPr>
      <w:r>
        <w:t>Bring an IE onto an audit team for a new lens</w:t>
      </w:r>
    </w:p>
    <w:p w14:paraId="1FED33F8" w14:textId="07EA8787" w:rsidR="001720B8" w:rsidRDefault="001720B8" w:rsidP="001720B8">
      <w:pPr>
        <w:pStyle w:val="ListParagraph"/>
        <w:numPr>
          <w:ilvl w:val="1"/>
          <w:numId w:val="7"/>
        </w:numPr>
      </w:pPr>
      <w:r>
        <w:t>Start with an accountant who is tech savvy then have them take courses</w:t>
      </w:r>
    </w:p>
    <w:p w14:paraId="4B5DF6AC" w14:textId="568C3DBD" w:rsidR="001720B8" w:rsidRDefault="001720B8" w:rsidP="001720B8">
      <w:pPr>
        <w:pStyle w:val="ListParagraph"/>
        <w:numPr>
          <w:ilvl w:val="1"/>
          <w:numId w:val="7"/>
        </w:numPr>
      </w:pPr>
      <w:r>
        <w:t>Identify the best person, then give them time to try/practice/learn (not in addition to regular work, replace some)</w:t>
      </w:r>
    </w:p>
    <w:p w14:paraId="5D295892" w14:textId="6029DD3F" w:rsidR="001720B8" w:rsidRDefault="001720B8" w:rsidP="001720B8">
      <w:pPr>
        <w:pStyle w:val="ListParagraph"/>
        <w:numPr>
          <w:ilvl w:val="0"/>
          <w:numId w:val="7"/>
        </w:numPr>
      </w:pPr>
      <w:r>
        <w:t>Stop looking only at accounting skills</w:t>
      </w:r>
    </w:p>
    <w:p w14:paraId="4119A303" w14:textId="6881E201" w:rsidR="001720B8" w:rsidRDefault="001720B8" w:rsidP="001720B8">
      <w:pPr>
        <w:pStyle w:val="ListParagraph"/>
        <w:numPr>
          <w:ilvl w:val="0"/>
          <w:numId w:val="7"/>
        </w:numPr>
      </w:pPr>
      <w:r>
        <w:lastRenderedPageBreak/>
        <w:t>Look for breakout trends e.g. Agile</w:t>
      </w:r>
    </w:p>
    <w:p w14:paraId="59C8218B" w14:textId="35692467" w:rsidR="001720B8" w:rsidRDefault="001720B8" w:rsidP="001720B8">
      <w:pPr>
        <w:pStyle w:val="ListParagraph"/>
        <w:numPr>
          <w:ilvl w:val="0"/>
          <w:numId w:val="7"/>
        </w:numPr>
      </w:pPr>
      <w:r>
        <w:t>Have open-ended conve</w:t>
      </w:r>
      <w:r w:rsidR="00AF7397">
        <w:t>r</w:t>
      </w:r>
      <w:r>
        <w:t>sations</w:t>
      </w:r>
    </w:p>
    <w:p w14:paraId="5901F775" w14:textId="410CD9AD" w:rsidR="001720B8" w:rsidRDefault="001720B8" w:rsidP="001720B8">
      <w:pPr>
        <w:pStyle w:val="ListParagraph"/>
        <w:numPr>
          <w:ilvl w:val="0"/>
          <w:numId w:val="7"/>
        </w:numPr>
      </w:pPr>
      <w:r>
        <w:t xml:space="preserve">Try predictive indices: DISC, Hogan, </w:t>
      </w:r>
      <w:r w:rsidR="00AA72A5">
        <w:t>P.I. (predictive index), Psych evaluation</w:t>
      </w:r>
    </w:p>
    <w:p w14:paraId="250785F6" w14:textId="6866DEF9" w:rsidR="00AA72A5" w:rsidRDefault="00AA72A5" w:rsidP="001720B8">
      <w:pPr>
        <w:pStyle w:val="ListParagraph"/>
        <w:numPr>
          <w:ilvl w:val="0"/>
          <w:numId w:val="7"/>
        </w:numPr>
      </w:pPr>
      <w:r>
        <w:t>Create a profile of the target persona (e.g. mom &amp; pop)</w:t>
      </w:r>
    </w:p>
    <w:p w14:paraId="4D84E2E1" w14:textId="1C320012" w:rsidR="00AA72A5" w:rsidRDefault="00AA72A5" w:rsidP="00AA72A5"/>
    <w:p w14:paraId="45396424" w14:textId="28CE48AC" w:rsidR="00AA72A5" w:rsidRPr="003D2D2D" w:rsidRDefault="00AA72A5" w:rsidP="00AA72A5">
      <w:pPr>
        <w:rPr>
          <w:b/>
        </w:rPr>
      </w:pPr>
      <w:r w:rsidRPr="003D2D2D">
        <w:rPr>
          <w:b/>
        </w:rPr>
        <w:t>Best people (5-star feedback loop)</w:t>
      </w:r>
    </w:p>
    <w:p w14:paraId="6064120D" w14:textId="66A7C572" w:rsidR="00AA72A5" w:rsidRDefault="00AA72A5" w:rsidP="00AA72A5">
      <w:pPr>
        <w:pStyle w:val="ListParagraph"/>
        <w:numPr>
          <w:ilvl w:val="0"/>
          <w:numId w:val="7"/>
        </w:numPr>
      </w:pPr>
      <w:r>
        <w:t>Initiative (self-motivated)</w:t>
      </w:r>
    </w:p>
    <w:p w14:paraId="4D4E98AE" w14:textId="13112975" w:rsidR="00AA72A5" w:rsidRDefault="00AA72A5" w:rsidP="00AA72A5">
      <w:pPr>
        <w:pStyle w:val="ListParagraph"/>
        <w:numPr>
          <w:ilvl w:val="0"/>
          <w:numId w:val="7"/>
        </w:numPr>
      </w:pPr>
      <w:r>
        <w:t>Challengers</w:t>
      </w:r>
    </w:p>
    <w:p w14:paraId="147022C8" w14:textId="36DD7E28" w:rsidR="00AA72A5" w:rsidRDefault="00AA72A5" w:rsidP="00AA72A5">
      <w:pPr>
        <w:pStyle w:val="ListParagraph"/>
        <w:numPr>
          <w:ilvl w:val="0"/>
          <w:numId w:val="7"/>
        </w:numPr>
      </w:pPr>
      <w:r>
        <w:t>Diverse backgrounds</w:t>
      </w:r>
    </w:p>
    <w:p w14:paraId="6A3D88F0" w14:textId="14D28921" w:rsidR="00AA72A5" w:rsidRDefault="00AA72A5" w:rsidP="00AA72A5">
      <w:pPr>
        <w:pStyle w:val="ListParagraph"/>
        <w:numPr>
          <w:ilvl w:val="0"/>
          <w:numId w:val="7"/>
        </w:numPr>
      </w:pPr>
      <w:r>
        <w:t>Can tailor communications and facilitate a feedback loop</w:t>
      </w:r>
    </w:p>
    <w:p w14:paraId="6BE382F7" w14:textId="11EEE191" w:rsidR="00AA72A5" w:rsidRDefault="00AA72A5" w:rsidP="00AA72A5">
      <w:pPr>
        <w:pStyle w:val="ListParagraph"/>
        <w:numPr>
          <w:ilvl w:val="0"/>
          <w:numId w:val="7"/>
        </w:numPr>
      </w:pPr>
      <w:r>
        <w:t>Have a personality</w:t>
      </w:r>
    </w:p>
    <w:p w14:paraId="145024A3" w14:textId="684EAEBC" w:rsidR="00AA72A5" w:rsidRDefault="00AA72A5" w:rsidP="00AA72A5">
      <w:pPr>
        <w:pStyle w:val="ListParagraph"/>
        <w:numPr>
          <w:ilvl w:val="0"/>
          <w:numId w:val="7"/>
        </w:numPr>
      </w:pPr>
      <w:r>
        <w:t>Beyond right out of school, 4 – 7 years</w:t>
      </w:r>
    </w:p>
    <w:p w14:paraId="2D924D12" w14:textId="5A05CB81" w:rsidR="00AA72A5" w:rsidRDefault="00AA72A5" w:rsidP="00AA72A5">
      <w:pPr>
        <w:pStyle w:val="ListParagraph"/>
        <w:numPr>
          <w:ilvl w:val="0"/>
          <w:numId w:val="7"/>
        </w:numPr>
      </w:pPr>
      <w:r>
        <w:t>Open minded</w:t>
      </w:r>
    </w:p>
    <w:p w14:paraId="2B5CE769" w14:textId="703CF48D" w:rsidR="00AA72A5" w:rsidRDefault="00AA72A5" w:rsidP="00AA72A5">
      <w:pPr>
        <w:pStyle w:val="ListParagraph"/>
        <w:numPr>
          <w:ilvl w:val="0"/>
          <w:numId w:val="7"/>
        </w:numPr>
      </w:pPr>
      <w:r>
        <w:t>Accuracy, completeness</w:t>
      </w:r>
    </w:p>
    <w:p w14:paraId="6D7EBE28" w14:textId="22428C6B" w:rsidR="00AA72A5" w:rsidRPr="003D2D2D" w:rsidRDefault="00AB167D" w:rsidP="00AA72A5">
      <w:pPr>
        <w:rPr>
          <w:b/>
        </w:rPr>
      </w:pPr>
      <w:r w:rsidRPr="003D2D2D">
        <w:rPr>
          <w:b/>
        </w:rPr>
        <w:t>How does this impact our firm?</w:t>
      </w:r>
    </w:p>
    <w:p w14:paraId="6E11A874" w14:textId="06A2DF81" w:rsidR="00AB167D" w:rsidRDefault="00AB167D" w:rsidP="00AB167D">
      <w:pPr>
        <w:pStyle w:val="ListParagraph"/>
        <w:numPr>
          <w:ilvl w:val="0"/>
          <w:numId w:val="8"/>
        </w:numPr>
      </w:pPr>
      <w:r>
        <w:t>Write it down</w:t>
      </w:r>
    </w:p>
    <w:p w14:paraId="316506FF" w14:textId="0D4F090A" w:rsidR="00AB167D" w:rsidRDefault="00AB167D" w:rsidP="00AB167D">
      <w:pPr>
        <w:pStyle w:val="ListParagraph"/>
        <w:numPr>
          <w:ilvl w:val="1"/>
          <w:numId w:val="8"/>
        </w:numPr>
      </w:pPr>
      <w:r>
        <w:t>What does it mean for our firm?</w:t>
      </w:r>
    </w:p>
    <w:p w14:paraId="2C1A72CA" w14:textId="3C5D06E1" w:rsidR="00AB167D" w:rsidRDefault="00AB167D" w:rsidP="00AB167D">
      <w:pPr>
        <w:pStyle w:val="ListParagraph"/>
        <w:numPr>
          <w:ilvl w:val="2"/>
          <w:numId w:val="8"/>
        </w:numPr>
      </w:pPr>
      <w:r>
        <w:t>Data analytics in the audit</w:t>
      </w:r>
    </w:p>
    <w:p w14:paraId="57DDAE91" w14:textId="71AC3D5F" w:rsidR="00AB167D" w:rsidRDefault="00AB167D" w:rsidP="00AB167D">
      <w:pPr>
        <w:pStyle w:val="ListParagraph"/>
        <w:numPr>
          <w:ilvl w:val="2"/>
          <w:numId w:val="8"/>
        </w:numPr>
      </w:pPr>
      <w:r>
        <w:t>Data analytics outside the audit</w:t>
      </w:r>
    </w:p>
    <w:p w14:paraId="77BB5E4B" w14:textId="3341EA80" w:rsidR="00AB167D" w:rsidRDefault="00AB167D" w:rsidP="00AB167D">
      <w:pPr>
        <w:pStyle w:val="ListParagraph"/>
        <w:numPr>
          <w:ilvl w:val="0"/>
          <w:numId w:val="8"/>
        </w:numPr>
      </w:pPr>
      <w:r>
        <w:t>Change recruiting</w:t>
      </w:r>
    </w:p>
    <w:p w14:paraId="02CDF4EA" w14:textId="722A11A3" w:rsidR="00AB167D" w:rsidRDefault="00AB167D" w:rsidP="00AB167D">
      <w:pPr>
        <w:pStyle w:val="ListParagraph"/>
        <w:numPr>
          <w:ilvl w:val="1"/>
          <w:numId w:val="8"/>
        </w:numPr>
      </w:pPr>
      <w:r>
        <w:t>Align with your strategic plan</w:t>
      </w:r>
    </w:p>
    <w:p w14:paraId="52F38776" w14:textId="0D047CBB" w:rsidR="00AB167D" w:rsidRDefault="00AB167D" w:rsidP="00AB167D">
      <w:pPr>
        <w:pStyle w:val="ListParagraph"/>
        <w:numPr>
          <w:ilvl w:val="2"/>
          <w:numId w:val="8"/>
        </w:numPr>
      </w:pPr>
      <w:r>
        <w:t xml:space="preserve">Assurance – </w:t>
      </w:r>
      <w:proofErr w:type="gramStart"/>
      <w:r>
        <w:t>1 page</w:t>
      </w:r>
      <w:proofErr w:type="gramEnd"/>
      <w:r>
        <w:t xml:space="preserve"> plan</w:t>
      </w:r>
    </w:p>
    <w:p w14:paraId="0031B78D" w14:textId="4CDA9D9B" w:rsidR="00AB167D" w:rsidRDefault="00AB167D" w:rsidP="00AB167D">
      <w:pPr>
        <w:pStyle w:val="ListParagraph"/>
        <w:numPr>
          <w:ilvl w:val="2"/>
          <w:numId w:val="8"/>
        </w:numPr>
      </w:pPr>
      <w:r>
        <w:t>Revisit analytics, revisit timelines</w:t>
      </w:r>
    </w:p>
    <w:p w14:paraId="79DD28FC" w14:textId="77777777" w:rsidR="00AB167D" w:rsidRDefault="00AB167D" w:rsidP="00AB167D">
      <w:pPr>
        <w:pStyle w:val="ListParagraph"/>
        <w:ind w:left="2160"/>
      </w:pPr>
    </w:p>
    <w:p w14:paraId="5BA8A9E9" w14:textId="77777777" w:rsidR="00AA72A5" w:rsidRDefault="00AA72A5" w:rsidP="00AA72A5"/>
    <w:p w14:paraId="6019FCC2" w14:textId="77777777" w:rsidR="001720B8" w:rsidRDefault="001720B8" w:rsidP="001720B8">
      <w:pPr>
        <w:pStyle w:val="ListParagraph"/>
        <w:numPr>
          <w:ilvl w:val="0"/>
          <w:numId w:val="7"/>
        </w:numPr>
      </w:pPr>
    </w:p>
    <w:p w14:paraId="0BE567DB" w14:textId="77777777" w:rsidR="001720B8" w:rsidRDefault="001720B8" w:rsidP="001720B8"/>
    <w:p w14:paraId="3C9FDF29" w14:textId="77777777" w:rsidR="001720B8" w:rsidRDefault="001720B8" w:rsidP="00540480"/>
    <w:p w14:paraId="51B74F16" w14:textId="77777777" w:rsidR="00540480" w:rsidRDefault="00540480" w:rsidP="00540480"/>
    <w:p w14:paraId="26D8FF6D" w14:textId="77777777" w:rsidR="00540480" w:rsidRDefault="00540480" w:rsidP="00540480"/>
    <w:p w14:paraId="2FB17F4D" w14:textId="77777777" w:rsidR="00F8208C" w:rsidRDefault="00F8208C" w:rsidP="00F8208C"/>
    <w:p w14:paraId="3573D741" w14:textId="3815ABDC" w:rsidR="00F8208C" w:rsidRDefault="00F8208C" w:rsidP="00F8208C"/>
    <w:p w14:paraId="326EE932" w14:textId="77777777" w:rsidR="00F8208C" w:rsidRDefault="00F8208C" w:rsidP="00F8208C"/>
    <w:p w14:paraId="733BCA5E" w14:textId="77777777" w:rsidR="00B012BE" w:rsidRDefault="00B012BE" w:rsidP="00B012BE"/>
    <w:p w14:paraId="2C7BC54A" w14:textId="77777777" w:rsidR="00F70143" w:rsidRDefault="00F70143"/>
    <w:sectPr w:rsidR="00F7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790"/>
    <w:multiLevelType w:val="hybridMultilevel"/>
    <w:tmpl w:val="D198560E"/>
    <w:lvl w:ilvl="0" w:tplc="C68C6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D585B"/>
    <w:multiLevelType w:val="hybridMultilevel"/>
    <w:tmpl w:val="CA7CA650"/>
    <w:lvl w:ilvl="0" w:tplc="C68C69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2E9E"/>
    <w:multiLevelType w:val="hybridMultilevel"/>
    <w:tmpl w:val="CECA9B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1194D"/>
    <w:multiLevelType w:val="hybridMultilevel"/>
    <w:tmpl w:val="D1D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15A0"/>
    <w:multiLevelType w:val="hybridMultilevel"/>
    <w:tmpl w:val="FB62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F0368"/>
    <w:multiLevelType w:val="hybridMultilevel"/>
    <w:tmpl w:val="6E16C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74D7E"/>
    <w:multiLevelType w:val="hybridMultilevel"/>
    <w:tmpl w:val="852C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A66A4"/>
    <w:multiLevelType w:val="hybridMultilevel"/>
    <w:tmpl w:val="985A4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43"/>
    <w:rsid w:val="001720B8"/>
    <w:rsid w:val="00326B94"/>
    <w:rsid w:val="003D2D2D"/>
    <w:rsid w:val="00406AFA"/>
    <w:rsid w:val="00540480"/>
    <w:rsid w:val="0057318E"/>
    <w:rsid w:val="00850C78"/>
    <w:rsid w:val="009B2C99"/>
    <w:rsid w:val="00A029B5"/>
    <w:rsid w:val="00AA72A5"/>
    <w:rsid w:val="00AB167D"/>
    <w:rsid w:val="00AF7397"/>
    <w:rsid w:val="00B012BE"/>
    <w:rsid w:val="00B26285"/>
    <w:rsid w:val="00C2570F"/>
    <w:rsid w:val="00C47789"/>
    <w:rsid w:val="00C836D3"/>
    <w:rsid w:val="00EA132D"/>
    <w:rsid w:val="00F00A8F"/>
    <w:rsid w:val="00F70143"/>
    <w:rsid w:val="00F8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94C0"/>
  <w15:chartTrackingRefBased/>
  <w15:docId w15:val="{277E2824-F731-4B2A-AD7F-E55EE4F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Clayton Delahanty</dc:creator>
  <cp:keywords/>
  <dc:description/>
  <cp:lastModifiedBy>Denise Clayton Delahanty</cp:lastModifiedBy>
  <cp:revision>6</cp:revision>
  <dcterms:created xsi:type="dcterms:W3CDTF">2018-06-04T20:15:00Z</dcterms:created>
  <dcterms:modified xsi:type="dcterms:W3CDTF">2018-06-04T21:37:00Z</dcterms:modified>
</cp:coreProperties>
</file>